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B5" w:rsidRDefault="0002118D">
      <w:r>
        <w:t>Hi St John's Way Medical Centre</w:t>
      </w:r>
      <w:r>
        <w:br/>
      </w:r>
      <w:r>
        <w:br/>
        <w:t>I wanted to say a huge thank you for looking into my blood pressure last week. I filled in an econsult form on Tuesday, had a call back from a GP within 15 minutes, saw the nurse for 24 hour blood pressure monitoring on Wednesday, left with a print out of the results on Thursday, and had a call from the GP again on Friday to discuss and make a plan for what to do next. Everyone - the receptionists, GP and nurse - took my concerns seriously in the midst of a pandemic.</w:t>
      </w:r>
      <w:r>
        <w:br/>
      </w:r>
      <w:r>
        <w:br/>
        <w:t>It probably feels routine but this is astonishing, wonderful care. The very best of the NHS. Thank you.</w:t>
      </w:r>
      <w:bookmarkStart w:id="0" w:name="_GoBack"/>
      <w:bookmarkEnd w:id="0"/>
    </w:p>
    <w:sectPr w:rsidR="00D1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D"/>
    <w:rsid w:val="0002118D"/>
    <w:rsid w:val="00D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2020-06-08T10:48:00Z</dcterms:created>
  <dcterms:modified xsi:type="dcterms:W3CDTF">2020-06-08T10:48:00Z</dcterms:modified>
</cp:coreProperties>
</file>